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78" w:rsidRDefault="006A5D78" w:rsidP="006A5D78">
      <w:pPr>
        <w:jc w:val="center"/>
        <w:outlineLvl w:val="0"/>
        <w:rPr>
          <w:b/>
          <w:szCs w:val="28"/>
        </w:rPr>
      </w:pPr>
    </w:p>
    <w:p w:rsidR="006A5D78" w:rsidRDefault="006A5D78" w:rsidP="006A5D78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97841634" r:id="rId5"/>
        </w:pict>
      </w:r>
      <w:r>
        <w:rPr>
          <w:b/>
          <w:szCs w:val="28"/>
        </w:rPr>
        <w:t>УКРАЇНА</w:t>
      </w:r>
    </w:p>
    <w:p w:rsidR="006A5D78" w:rsidRDefault="006A5D78" w:rsidP="006A5D78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6A5D78" w:rsidRDefault="006A5D78" w:rsidP="006A5D78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6A5D78" w:rsidRDefault="006A5D78" w:rsidP="006A5D78">
      <w:pPr>
        <w:jc w:val="center"/>
        <w:rPr>
          <w:rFonts w:ascii="Arial" w:hAnsi="Arial"/>
          <w:szCs w:val="28"/>
        </w:rPr>
      </w:pPr>
    </w:p>
    <w:p w:rsidR="006A5D78" w:rsidRDefault="006A5D78" w:rsidP="006A5D78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6A5D78" w:rsidRDefault="006A5D78" w:rsidP="006A5D78">
      <w:pPr>
        <w:rPr>
          <w:szCs w:val="28"/>
          <w:lang w:eastAsia="uk-UA"/>
        </w:rPr>
      </w:pPr>
    </w:p>
    <w:p w:rsidR="006A5D78" w:rsidRDefault="006A5D78" w:rsidP="006A5D78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27.06.2018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283/2018-рк</w:t>
      </w:r>
    </w:p>
    <w:p w:rsidR="006A5D78" w:rsidRDefault="006A5D78" w:rsidP="006A5D78">
      <w:pPr>
        <w:jc w:val="both"/>
        <w:rPr>
          <w:szCs w:val="28"/>
          <w:lang w:eastAsia="uk-UA"/>
        </w:rPr>
      </w:pPr>
    </w:p>
    <w:p w:rsidR="006A5D78" w:rsidRDefault="006A5D78" w:rsidP="006A5D78">
      <w:pPr>
        <w:ind w:right="513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</w:t>
      </w:r>
      <w:proofErr w:type="spellStart"/>
      <w:r>
        <w:rPr>
          <w:szCs w:val="28"/>
        </w:rPr>
        <w:t>Нетішинський</w:t>
      </w:r>
      <w:proofErr w:type="spellEnd"/>
      <w:r>
        <w:rPr>
          <w:szCs w:val="28"/>
        </w:rPr>
        <w:t xml:space="preserve"> міський ринок»</w:t>
      </w:r>
    </w:p>
    <w:p w:rsidR="006A5D78" w:rsidRDefault="006A5D78" w:rsidP="006A5D78">
      <w:pPr>
        <w:jc w:val="both"/>
        <w:rPr>
          <w:szCs w:val="28"/>
          <w:lang w:eastAsia="uk-UA"/>
        </w:rPr>
      </w:pPr>
    </w:p>
    <w:p w:rsidR="006A5D78" w:rsidRDefault="006A5D78" w:rsidP="006A5D78">
      <w:pPr>
        <w:jc w:val="both"/>
        <w:rPr>
          <w:szCs w:val="28"/>
          <w:lang w:eastAsia="uk-UA"/>
        </w:rPr>
      </w:pPr>
    </w:p>
    <w:p w:rsidR="006A5D78" w:rsidRDefault="006A5D78" w:rsidP="006A5D78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</w:t>
      </w:r>
      <w:r>
        <w:rPr>
          <w:szCs w:val="28"/>
        </w:rPr>
        <w:t xml:space="preserve"> розпорядження міського голови від 27 червня </w:t>
      </w:r>
      <w:r>
        <w:rPr>
          <w:szCs w:val="28"/>
          <w:lang w:eastAsia="uk-UA"/>
        </w:rPr>
        <w:t xml:space="preserve">2018 року № 107/2018-рв «Про погодження надання директору </w:t>
      </w:r>
      <w:proofErr w:type="spellStart"/>
      <w:r>
        <w:rPr>
          <w:szCs w:val="28"/>
          <w:lang w:eastAsia="uk-UA"/>
        </w:rPr>
        <w:t>КП</w:t>
      </w:r>
      <w:proofErr w:type="spellEnd"/>
      <w:r>
        <w:rPr>
          <w:szCs w:val="28"/>
          <w:lang w:eastAsia="uk-UA"/>
        </w:rPr>
        <w:t xml:space="preserve"> НМР «</w:t>
      </w:r>
      <w:proofErr w:type="spellStart"/>
      <w:r>
        <w:rPr>
          <w:szCs w:val="28"/>
          <w:lang w:eastAsia="uk-UA"/>
        </w:rPr>
        <w:t>Нетішинський</w:t>
      </w:r>
      <w:proofErr w:type="spellEnd"/>
      <w:r>
        <w:rPr>
          <w:szCs w:val="28"/>
          <w:lang w:eastAsia="uk-UA"/>
        </w:rPr>
        <w:t xml:space="preserve"> міський ринок» Ковальчуку В.І. частини щорічної основної відпустки»</w:t>
      </w:r>
      <w:r>
        <w:rPr>
          <w:szCs w:val="28"/>
        </w:rPr>
        <w:t>:</w:t>
      </w:r>
    </w:p>
    <w:p w:rsidR="006A5D78" w:rsidRDefault="006A5D78" w:rsidP="006A5D78">
      <w:pPr>
        <w:jc w:val="both"/>
        <w:rPr>
          <w:szCs w:val="28"/>
          <w:lang w:eastAsia="uk-UA"/>
        </w:rPr>
      </w:pPr>
    </w:p>
    <w:p w:rsidR="006A5D78" w:rsidRDefault="006A5D78" w:rsidP="006A5D78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</w:t>
      </w:r>
      <w:proofErr w:type="spellStart"/>
      <w:r>
        <w:rPr>
          <w:szCs w:val="28"/>
        </w:rPr>
        <w:t>Нетішинський</w:t>
      </w:r>
      <w:proofErr w:type="spellEnd"/>
      <w:r>
        <w:rPr>
          <w:szCs w:val="28"/>
        </w:rPr>
        <w:t xml:space="preserve"> міський ринок»</w:t>
      </w:r>
      <w:r>
        <w:rPr>
          <w:szCs w:val="28"/>
          <w:lang w:eastAsia="uk-UA"/>
        </w:rPr>
        <w:t>, на період частини щорічної основної відпустки</w:t>
      </w:r>
      <w:r>
        <w:rPr>
          <w:szCs w:val="28"/>
        </w:rPr>
        <w:t xml:space="preserve"> директора             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</w:t>
      </w:r>
      <w:proofErr w:type="spellStart"/>
      <w:r>
        <w:rPr>
          <w:szCs w:val="28"/>
        </w:rPr>
        <w:t>Нетішинський</w:t>
      </w:r>
      <w:proofErr w:type="spellEnd"/>
      <w:r>
        <w:rPr>
          <w:szCs w:val="28"/>
        </w:rPr>
        <w:t xml:space="preserve"> міський ринок» Ковальчука Володимира Івановича</w:t>
      </w:r>
      <w:r>
        <w:rPr>
          <w:szCs w:val="28"/>
          <w:lang w:eastAsia="uk-UA"/>
        </w:rPr>
        <w:t xml:space="preserve">, від 04 липня до 13 липня 2018 року включно покласти на адміністратора                 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</w:t>
      </w:r>
      <w:proofErr w:type="spellStart"/>
      <w:r>
        <w:rPr>
          <w:szCs w:val="28"/>
        </w:rPr>
        <w:t>Нетішинський</w:t>
      </w:r>
      <w:proofErr w:type="spellEnd"/>
      <w:r>
        <w:rPr>
          <w:szCs w:val="28"/>
        </w:rPr>
        <w:t xml:space="preserve"> міський ринок» </w:t>
      </w:r>
      <w:proofErr w:type="spellStart"/>
      <w:r>
        <w:rPr>
          <w:szCs w:val="28"/>
          <w:lang w:eastAsia="uk-UA"/>
        </w:rPr>
        <w:t>Пітніцьку</w:t>
      </w:r>
      <w:proofErr w:type="spellEnd"/>
      <w:r>
        <w:rPr>
          <w:szCs w:val="28"/>
          <w:lang w:eastAsia="uk-UA"/>
        </w:rPr>
        <w:t xml:space="preserve"> Юлію Леонідівну. </w:t>
      </w:r>
    </w:p>
    <w:p w:rsidR="006A5D78" w:rsidRDefault="006A5D78" w:rsidP="006A5D78">
      <w:pPr>
        <w:jc w:val="both"/>
        <w:rPr>
          <w:sz w:val="26"/>
          <w:szCs w:val="26"/>
        </w:rPr>
      </w:pPr>
    </w:p>
    <w:p w:rsidR="006A5D78" w:rsidRDefault="006A5D78" w:rsidP="006A5D78">
      <w:pPr>
        <w:jc w:val="both"/>
        <w:rPr>
          <w:sz w:val="26"/>
          <w:szCs w:val="26"/>
        </w:rPr>
      </w:pPr>
    </w:p>
    <w:p w:rsidR="006A5D78" w:rsidRDefault="006A5D78" w:rsidP="006A5D78">
      <w:pPr>
        <w:jc w:val="both"/>
        <w:rPr>
          <w:sz w:val="26"/>
          <w:szCs w:val="26"/>
        </w:rPr>
      </w:pPr>
    </w:p>
    <w:p w:rsidR="006A5D78" w:rsidRDefault="006A5D78" w:rsidP="006A5D78">
      <w:pPr>
        <w:jc w:val="both"/>
        <w:rPr>
          <w:szCs w:val="28"/>
          <w:lang w:eastAsia="uk-UA"/>
        </w:rPr>
      </w:pPr>
    </w:p>
    <w:p w:rsidR="006A5D78" w:rsidRDefault="006A5D78" w:rsidP="006A5D78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О.О.</w:t>
      </w:r>
      <w:proofErr w:type="spellStart"/>
      <w:r>
        <w:rPr>
          <w:szCs w:val="28"/>
        </w:rPr>
        <w:t>Супрунюк</w:t>
      </w:r>
      <w:proofErr w:type="spellEnd"/>
    </w:p>
    <w:p w:rsidR="006A5D78" w:rsidRDefault="006A5D78" w:rsidP="006A5D78">
      <w:pPr>
        <w:jc w:val="both"/>
        <w:rPr>
          <w:szCs w:val="28"/>
          <w:lang w:eastAsia="uk-UA"/>
        </w:rPr>
      </w:pPr>
    </w:p>
    <w:p w:rsidR="006A5D78" w:rsidRDefault="006A5D78" w:rsidP="006A5D78">
      <w:pPr>
        <w:jc w:val="both"/>
        <w:rPr>
          <w:szCs w:val="28"/>
          <w:lang w:eastAsia="uk-UA"/>
        </w:rPr>
      </w:pPr>
    </w:p>
    <w:p w:rsidR="006A5D78" w:rsidRDefault="006A5D78" w:rsidP="006A5D78">
      <w:pPr>
        <w:jc w:val="both"/>
        <w:rPr>
          <w:szCs w:val="28"/>
          <w:lang w:eastAsia="uk-UA"/>
        </w:rPr>
      </w:pPr>
    </w:p>
    <w:p w:rsidR="006A5D78" w:rsidRDefault="006A5D78" w:rsidP="006A5D78">
      <w:pPr>
        <w:jc w:val="both"/>
        <w:rPr>
          <w:szCs w:val="28"/>
          <w:lang w:eastAsia="uk-UA"/>
        </w:rPr>
      </w:pPr>
    </w:p>
    <w:p w:rsidR="006A5D78" w:rsidRDefault="006A5D78" w:rsidP="006A5D78">
      <w:pPr>
        <w:jc w:val="both"/>
        <w:rPr>
          <w:szCs w:val="28"/>
          <w:lang w:eastAsia="uk-UA"/>
        </w:rPr>
      </w:pPr>
    </w:p>
    <w:p w:rsidR="006A5D78" w:rsidRDefault="006A5D78" w:rsidP="006A5D78">
      <w:pPr>
        <w:jc w:val="both"/>
        <w:rPr>
          <w:szCs w:val="28"/>
          <w:lang w:eastAsia="uk-UA"/>
        </w:rPr>
      </w:pPr>
    </w:p>
    <w:p w:rsidR="006A5D78" w:rsidRDefault="006A5D78" w:rsidP="006A5D78">
      <w:pPr>
        <w:jc w:val="both"/>
        <w:rPr>
          <w:szCs w:val="28"/>
          <w:lang w:eastAsia="uk-UA"/>
        </w:rPr>
      </w:pPr>
    </w:p>
    <w:p w:rsidR="006A5D78" w:rsidRDefault="006A5D78" w:rsidP="006A5D78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6A5D78" w:rsidRDefault="006A5D78" w:rsidP="006A5D78">
      <w:pPr>
        <w:jc w:val="both"/>
        <w:rPr>
          <w:szCs w:val="28"/>
          <w:lang w:eastAsia="uk-UA"/>
        </w:rPr>
      </w:pPr>
    </w:p>
    <w:p w:rsidR="00FC3426" w:rsidRPr="006A5D78" w:rsidRDefault="006A5D78" w:rsidP="006A5D78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Ковальчук В.І.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2018 року</w:t>
      </w:r>
    </w:p>
    <w:sectPr w:rsidR="00FC3426" w:rsidRPr="006A5D78" w:rsidSect="00FC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D78"/>
    <w:rsid w:val="006A5D78"/>
    <w:rsid w:val="007940A8"/>
    <w:rsid w:val="00FC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2018-09-07T13:07:00Z</dcterms:created>
  <dcterms:modified xsi:type="dcterms:W3CDTF">2018-09-07T13:07:00Z</dcterms:modified>
</cp:coreProperties>
</file>