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9743D1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1816483" r:id="rId5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636EE">
        <w:rPr>
          <w:b/>
          <w:smallCaps/>
          <w:sz w:val="28"/>
          <w:szCs w:val="28"/>
        </w:rPr>
        <w:t>Нетішинської</w:t>
      </w:r>
      <w:proofErr w:type="spellEnd"/>
      <w:r w:rsidRPr="00D636EE">
        <w:rPr>
          <w:b/>
          <w:smallCaps/>
          <w:sz w:val="28"/>
          <w:szCs w:val="28"/>
        </w:rPr>
        <w:t xml:space="preserve">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D636EE" w:rsidRDefault="00B720E4" w:rsidP="00B720E4">
      <w:pPr>
        <w:rPr>
          <w:sz w:val="28"/>
          <w:szCs w:val="28"/>
          <w:lang w:eastAsia="uk-UA"/>
        </w:rPr>
      </w:pPr>
    </w:p>
    <w:p w:rsidR="00B720E4" w:rsidRPr="00B73CF9" w:rsidRDefault="0055585E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07</w:t>
      </w:r>
      <w:r w:rsidR="00B720E4" w:rsidRPr="00B73CF9">
        <w:rPr>
          <w:b/>
          <w:sz w:val="28"/>
          <w:szCs w:val="28"/>
          <w:lang w:eastAsia="uk-UA"/>
        </w:rPr>
        <w:t>.0</w:t>
      </w:r>
      <w:r w:rsidR="00976B6A">
        <w:rPr>
          <w:b/>
          <w:sz w:val="28"/>
          <w:szCs w:val="28"/>
          <w:lang w:eastAsia="uk-UA"/>
        </w:rPr>
        <w:t>4.2021</w:t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proofErr w:type="spellStart"/>
      <w:r w:rsidR="00976B6A">
        <w:rPr>
          <w:b/>
          <w:sz w:val="28"/>
          <w:szCs w:val="28"/>
          <w:lang w:eastAsia="uk-UA"/>
        </w:rPr>
        <w:t>Нетішин</w:t>
      </w:r>
      <w:proofErr w:type="spellEnd"/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  <w:t xml:space="preserve">      </w:t>
      </w:r>
      <w:r w:rsidR="00B720E4" w:rsidRPr="00B73CF9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77</w:t>
      </w:r>
      <w:r w:rsidR="00B720E4" w:rsidRPr="00B73CF9">
        <w:rPr>
          <w:b/>
          <w:sz w:val="28"/>
          <w:szCs w:val="28"/>
          <w:lang w:eastAsia="uk-UA"/>
        </w:rPr>
        <w:t>/2021-р</w:t>
      </w:r>
    </w:p>
    <w:p w:rsidR="00B720E4" w:rsidRPr="00E82CA0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E82CA0" w:rsidRDefault="00B720E4" w:rsidP="00B720E4">
      <w:pPr>
        <w:ind w:right="5243"/>
        <w:jc w:val="both"/>
        <w:rPr>
          <w:sz w:val="28"/>
          <w:szCs w:val="28"/>
        </w:rPr>
      </w:pPr>
      <w:r w:rsidRPr="00E82CA0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територіальної громади</w:t>
      </w:r>
    </w:p>
    <w:p w:rsidR="00B720E4" w:rsidRPr="00E82CA0" w:rsidRDefault="00B720E4" w:rsidP="00B720E4">
      <w:pPr>
        <w:rPr>
          <w:sz w:val="28"/>
          <w:szCs w:val="28"/>
        </w:rPr>
      </w:pPr>
    </w:p>
    <w:p w:rsidR="00B720E4" w:rsidRPr="00E82CA0" w:rsidRDefault="00B720E4" w:rsidP="00B720E4">
      <w:pPr>
        <w:pStyle w:val="a3"/>
        <w:ind w:firstLine="708"/>
        <w:jc w:val="both"/>
        <w:rPr>
          <w:sz w:val="28"/>
          <w:szCs w:val="28"/>
        </w:rPr>
      </w:pPr>
      <w:r w:rsidRPr="00E82CA0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від </w:t>
      </w:r>
      <w:r w:rsidR="00B73CF9" w:rsidRPr="00E82CA0">
        <w:rPr>
          <w:sz w:val="28"/>
          <w:szCs w:val="28"/>
        </w:rPr>
        <w:t xml:space="preserve">           </w:t>
      </w:r>
      <w:r w:rsidRPr="00E82CA0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proofErr w:type="spellStart"/>
      <w:r w:rsidRPr="00E82CA0">
        <w:rPr>
          <w:bCs/>
          <w:sz w:val="28"/>
          <w:szCs w:val="28"/>
        </w:rPr>
        <w:t>Нетішинської</w:t>
      </w:r>
      <w:proofErr w:type="spellEnd"/>
      <w:r w:rsidRPr="00E82CA0">
        <w:rPr>
          <w:bCs/>
          <w:sz w:val="28"/>
          <w:szCs w:val="28"/>
        </w:rPr>
        <w:t xml:space="preserve"> міської територіальної громади </w:t>
      </w:r>
      <w:r w:rsidRPr="00E82CA0">
        <w:rPr>
          <w:bCs/>
          <w:spacing w:val="-2"/>
          <w:sz w:val="28"/>
          <w:szCs w:val="28"/>
        </w:rPr>
        <w:t xml:space="preserve">(далі – </w:t>
      </w:r>
      <w:proofErr w:type="spellStart"/>
      <w:r w:rsidRPr="00E82CA0">
        <w:rPr>
          <w:bCs/>
          <w:spacing w:val="-2"/>
          <w:sz w:val="28"/>
          <w:szCs w:val="28"/>
        </w:rPr>
        <w:t>Нетішинська</w:t>
      </w:r>
      <w:proofErr w:type="spellEnd"/>
      <w:r w:rsidRPr="00E82CA0">
        <w:rPr>
          <w:bCs/>
          <w:spacing w:val="-2"/>
          <w:sz w:val="28"/>
          <w:szCs w:val="28"/>
        </w:rPr>
        <w:t xml:space="preserve"> міська ТГ)</w:t>
      </w:r>
      <w:r w:rsidRPr="00E82CA0">
        <w:rPr>
          <w:spacing w:val="-2"/>
          <w:sz w:val="28"/>
          <w:szCs w:val="28"/>
        </w:rPr>
        <w:t xml:space="preserve"> щодо надання грошової допомоги та враховуючи</w:t>
      </w:r>
      <w:r w:rsidRPr="00E82CA0">
        <w:rPr>
          <w:sz w:val="28"/>
          <w:szCs w:val="28"/>
        </w:rPr>
        <w:t xml:space="preserve"> рекомендації комісії з питань надання одноразової грошової допомоги:</w:t>
      </w:r>
    </w:p>
    <w:p w:rsidR="00B720E4" w:rsidRPr="00E82CA0" w:rsidRDefault="00B720E4" w:rsidP="00B720E4">
      <w:pPr>
        <w:pStyle w:val="a3"/>
        <w:ind w:firstLine="708"/>
        <w:jc w:val="both"/>
        <w:rPr>
          <w:sz w:val="28"/>
          <w:szCs w:val="28"/>
        </w:rPr>
      </w:pPr>
    </w:p>
    <w:p w:rsidR="00B720E4" w:rsidRPr="00E82CA0" w:rsidRDefault="00B720E4" w:rsidP="00B720E4">
      <w:pPr>
        <w:ind w:left="708"/>
        <w:jc w:val="both"/>
        <w:rPr>
          <w:sz w:val="28"/>
          <w:szCs w:val="28"/>
        </w:rPr>
      </w:pPr>
      <w:r w:rsidRPr="00E82CA0">
        <w:rPr>
          <w:sz w:val="28"/>
          <w:szCs w:val="28"/>
        </w:rPr>
        <w:t>1. Надати одноразову грошову допомогу:</w:t>
      </w:r>
    </w:p>
    <w:p w:rsidR="00976B6A" w:rsidRPr="00E82CA0" w:rsidRDefault="00976B6A" w:rsidP="00976B6A">
      <w:pPr>
        <w:ind w:firstLine="708"/>
        <w:jc w:val="both"/>
        <w:rPr>
          <w:sz w:val="28"/>
          <w:szCs w:val="28"/>
        </w:rPr>
      </w:pPr>
      <w:r w:rsidRPr="00E82CA0">
        <w:rPr>
          <w:sz w:val="28"/>
          <w:szCs w:val="28"/>
        </w:rPr>
        <w:t>1.1. учаснику АТО В</w:t>
      </w:r>
      <w:r w:rsidR="005A5277">
        <w:rPr>
          <w:sz w:val="28"/>
          <w:szCs w:val="28"/>
        </w:rPr>
        <w:t>.</w:t>
      </w:r>
      <w:r w:rsidRPr="00E82CA0">
        <w:rPr>
          <w:sz w:val="28"/>
          <w:szCs w:val="28"/>
        </w:rPr>
        <w:t xml:space="preserve">, який проживає </w:t>
      </w:r>
      <w:r w:rsidR="005A5277">
        <w:rPr>
          <w:sz w:val="28"/>
          <w:szCs w:val="28"/>
        </w:rPr>
        <w:t>у ...</w:t>
      </w:r>
      <w:r w:rsidRPr="00E82CA0">
        <w:rPr>
          <w:sz w:val="28"/>
          <w:szCs w:val="28"/>
        </w:rPr>
        <w:t>, м. </w:t>
      </w:r>
      <w:proofErr w:type="spellStart"/>
      <w:r w:rsidRPr="00E82CA0">
        <w:rPr>
          <w:sz w:val="28"/>
          <w:szCs w:val="28"/>
        </w:rPr>
        <w:t>Нетішин</w:t>
      </w:r>
      <w:proofErr w:type="spellEnd"/>
      <w:r w:rsidRPr="00E82CA0">
        <w:rPr>
          <w:sz w:val="28"/>
          <w:szCs w:val="28"/>
        </w:rPr>
        <w:t>, у сумі одна тисяча гривень;</w:t>
      </w:r>
    </w:p>
    <w:p w:rsidR="00976B6A" w:rsidRPr="00E82CA0" w:rsidRDefault="00976B6A" w:rsidP="00976B6A">
      <w:pPr>
        <w:ind w:firstLine="708"/>
        <w:jc w:val="both"/>
        <w:rPr>
          <w:b/>
          <w:sz w:val="28"/>
          <w:szCs w:val="28"/>
        </w:rPr>
      </w:pPr>
      <w:r w:rsidRPr="00E82CA0">
        <w:rPr>
          <w:sz w:val="28"/>
          <w:szCs w:val="28"/>
        </w:rPr>
        <w:t>1.2. особі з інвалідністю з дитинства першої групи З</w:t>
      </w:r>
      <w:r w:rsidR="005A5277">
        <w:rPr>
          <w:sz w:val="28"/>
          <w:szCs w:val="28"/>
        </w:rPr>
        <w:t>.</w:t>
      </w:r>
      <w:r w:rsidRPr="00E82CA0">
        <w:rPr>
          <w:sz w:val="28"/>
          <w:szCs w:val="28"/>
        </w:rPr>
        <w:t xml:space="preserve">, який проживає </w:t>
      </w:r>
      <w:r w:rsidR="005A5277">
        <w:rPr>
          <w:sz w:val="28"/>
          <w:szCs w:val="28"/>
        </w:rPr>
        <w:t>у ...</w:t>
      </w:r>
      <w:r w:rsidRPr="00E82CA0">
        <w:rPr>
          <w:sz w:val="28"/>
          <w:szCs w:val="28"/>
        </w:rPr>
        <w:t>, м. </w:t>
      </w:r>
      <w:proofErr w:type="spellStart"/>
      <w:r w:rsidRPr="00E82CA0">
        <w:rPr>
          <w:sz w:val="28"/>
          <w:szCs w:val="28"/>
        </w:rPr>
        <w:t>Нетішин</w:t>
      </w:r>
      <w:proofErr w:type="spellEnd"/>
      <w:r w:rsidRPr="00E82CA0">
        <w:rPr>
          <w:sz w:val="28"/>
          <w:szCs w:val="28"/>
        </w:rPr>
        <w:t>, у сумі одна тисяча гривень;</w:t>
      </w:r>
    </w:p>
    <w:p w:rsidR="00976B6A" w:rsidRPr="00E82CA0" w:rsidRDefault="00924F7F" w:rsidP="00976B6A">
      <w:pPr>
        <w:ind w:firstLine="708"/>
        <w:jc w:val="both"/>
        <w:rPr>
          <w:b/>
          <w:sz w:val="28"/>
          <w:szCs w:val="28"/>
        </w:rPr>
      </w:pPr>
      <w:r w:rsidRPr="00E82CA0">
        <w:rPr>
          <w:sz w:val="28"/>
          <w:szCs w:val="28"/>
        </w:rPr>
        <w:t>1.3</w:t>
      </w:r>
      <w:r w:rsidR="00976B6A" w:rsidRPr="00E82CA0">
        <w:rPr>
          <w:sz w:val="28"/>
          <w:szCs w:val="28"/>
        </w:rPr>
        <w:t>. пенсіонерці Н</w:t>
      </w:r>
      <w:r w:rsidR="005A5277">
        <w:rPr>
          <w:sz w:val="28"/>
          <w:szCs w:val="28"/>
        </w:rPr>
        <w:t>.</w:t>
      </w:r>
      <w:r w:rsidR="00976B6A" w:rsidRPr="00E82CA0">
        <w:rPr>
          <w:sz w:val="28"/>
          <w:szCs w:val="28"/>
        </w:rPr>
        <w:t xml:space="preserve">, яка проживає у </w:t>
      </w:r>
      <w:r w:rsidR="005A5277">
        <w:rPr>
          <w:sz w:val="28"/>
          <w:szCs w:val="28"/>
        </w:rPr>
        <w:t>...</w:t>
      </w:r>
      <w:r w:rsidR="00976B6A" w:rsidRPr="00E82CA0">
        <w:rPr>
          <w:sz w:val="28"/>
          <w:szCs w:val="28"/>
        </w:rPr>
        <w:t>, с. Старий Кривин, сумі одна тисяча гривень;</w:t>
      </w:r>
    </w:p>
    <w:p w:rsidR="00976B6A" w:rsidRPr="00E82CA0" w:rsidRDefault="00924F7F" w:rsidP="00976B6A">
      <w:pPr>
        <w:ind w:firstLine="708"/>
        <w:jc w:val="both"/>
        <w:rPr>
          <w:sz w:val="28"/>
          <w:szCs w:val="28"/>
        </w:rPr>
      </w:pPr>
      <w:r w:rsidRPr="00E82CA0">
        <w:rPr>
          <w:sz w:val="28"/>
          <w:szCs w:val="28"/>
        </w:rPr>
        <w:t>1.4</w:t>
      </w:r>
      <w:r w:rsidR="00976B6A" w:rsidRPr="00E82CA0">
        <w:rPr>
          <w:sz w:val="28"/>
          <w:szCs w:val="28"/>
        </w:rPr>
        <w:t>. особі з інвалідністю загального захворювання другої групи А</w:t>
      </w:r>
      <w:r w:rsidR="005A5277">
        <w:rPr>
          <w:sz w:val="28"/>
          <w:szCs w:val="28"/>
        </w:rPr>
        <w:t>.</w:t>
      </w:r>
      <w:r w:rsidR="00976B6A" w:rsidRPr="00E82CA0">
        <w:rPr>
          <w:sz w:val="28"/>
          <w:szCs w:val="28"/>
        </w:rPr>
        <w:t xml:space="preserve">, який проживає у </w:t>
      </w:r>
      <w:r w:rsidR="005A5277">
        <w:rPr>
          <w:sz w:val="28"/>
          <w:szCs w:val="28"/>
        </w:rPr>
        <w:t>...</w:t>
      </w:r>
      <w:r w:rsidR="00976B6A" w:rsidRPr="00E82CA0">
        <w:rPr>
          <w:sz w:val="28"/>
          <w:szCs w:val="28"/>
        </w:rPr>
        <w:t>, м. </w:t>
      </w:r>
      <w:proofErr w:type="spellStart"/>
      <w:r w:rsidR="00976B6A" w:rsidRPr="00E82CA0">
        <w:rPr>
          <w:sz w:val="28"/>
          <w:szCs w:val="28"/>
        </w:rPr>
        <w:t>Нетішин</w:t>
      </w:r>
      <w:proofErr w:type="spellEnd"/>
      <w:r w:rsidR="00976B6A" w:rsidRPr="00E82CA0">
        <w:rPr>
          <w:sz w:val="28"/>
          <w:szCs w:val="28"/>
        </w:rPr>
        <w:t>, у сумі одна тисяча гривень;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76B6A">
        <w:rPr>
          <w:sz w:val="28"/>
          <w:szCs w:val="28"/>
        </w:rPr>
        <w:t>. пенсіонерці Л</w:t>
      </w:r>
      <w:r w:rsidR="005A5277">
        <w:rPr>
          <w:sz w:val="28"/>
          <w:szCs w:val="28"/>
        </w:rPr>
        <w:t>.</w:t>
      </w:r>
      <w:r w:rsidR="00976B6A">
        <w:rPr>
          <w:sz w:val="28"/>
          <w:szCs w:val="28"/>
        </w:rPr>
        <w:t xml:space="preserve">, яка проживає у </w:t>
      </w:r>
      <w:r w:rsidR="005A5277">
        <w:rPr>
          <w:sz w:val="28"/>
          <w:szCs w:val="28"/>
        </w:rPr>
        <w:t>...</w:t>
      </w:r>
      <w:r w:rsidR="00976B6A">
        <w:rPr>
          <w:sz w:val="28"/>
          <w:szCs w:val="28"/>
        </w:rPr>
        <w:t>,</w:t>
      </w:r>
      <w:r w:rsidR="00976B6A" w:rsidRPr="009C0BD1">
        <w:rPr>
          <w:sz w:val="28"/>
          <w:szCs w:val="28"/>
        </w:rPr>
        <w:t xml:space="preserve"> </w:t>
      </w:r>
      <w:r w:rsidR="00976B6A" w:rsidRPr="00311037">
        <w:rPr>
          <w:sz w:val="28"/>
          <w:szCs w:val="28"/>
        </w:rPr>
        <w:t>м.</w:t>
      </w:r>
      <w:r w:rsidR="00976B6A">
        <w:rPr>
          <w:sz w:val="28"/>
          <w:szCs w:val="28"/>
        </w:rPr>
        <w:t> </w:t>
      </w:r>
      <w:proofErr w:type="spellStart"/>
      <w:r w:rsidR="00976B6A" w:rsidRPr="00311037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>, у сумі одна тисяча гривень;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76B6A">
        <w:rPr>
          <w:sz w:val="28"/>
          <w:szCs w:val="28"/>
        </w:rPr>
        <w:t>. </w:t>
      </w:r>
      <w:r w:rsidR="00976B6A" w:rsidRPr="004C274E">
        <w:rPr>
          <w:sz w:val="28"/>
          <w:szCs w:val="28"/>
        </w:rPr>
        <w:t xml:space="preserve">особі з інвалідністю </w:t>
      </w:r>
      <w:r w:rsidR="00976B6A">
        <w:rPr>
          <w:sz w:val="28"/>
          <w:szCs w:val="28"/>
        </w:rPr>
        <w:t xml:space="preserve">загального захворювання другої </w:t>
      </w:r>
      <w:r w:rsidR="00976B6A" w:rsidRPr="004C274E">
        <w:rPr>
          <w:sz w:val="28"/>
          <w:szCs w:val="28"/>
        </w:rPr>
        <w:t xml:space="preserve">групи </w:t>
      </w:r>
      <w:r w:rsidR="00976B6A">
        <w:rPr>
          <w:sz w:val="28"/>
          <w:szCs w:val="28"/>
        </w:rPr>
        <w:t>Т</w:t>
      </w:r>
      <w:r w:rsidR="005A5277">
        <w:rPr>
          <w:sz w:val="28"/>
          <w:szCs w:val="28"/>
        </w:rPr>
        <w:t>.</w:t>
      </w:r>
      <w:r w:rsidR="00976B6A" w:rsidRPr="004C274E">
        <w:rPr>
          <w:sz w:val="28"/>
          <w:szCs w:val="28"/>
        </w:rPr>
        <w:t>, як</w:t>
      </w:r>
      <w:r w:rsidR="00976B6A">
        <w:rPr>
          <w:sz w:val="28"/>
          <w:szCs w:val="28"/>
        </w:rPr>
        <w:t>ий</w:t>
      </w:r>
      <w:r w:rsidR="00976B6A" w:rsidRPr="004C274E">
        <w:rPr>
          <w:sz w:val="28"/>
          <w:szCs w:val="28"/>
        </w:rPr>
        <w:t xml:space="preserve"> проживає у </w:t>
      </w:r>
      <w:r w:rsidR="005A5277">
        <w:rPr>
          <w:sz w:val="28"/>
          <w:szCs w:val="28"/>
        </w:rPr>
        <w:t>...</w:t>
      </w:r>
      <w:r w:rsidR="00976B6A">
        <w:rPr>
          <w:sz w:val="28"/>
          <w:szCs w:val="28"/>
        </w:rPr>
        <w:t>, м. </w:t>
      </w:r>
      <w:proofErr w:type="spellStart"/>
      <w:r w:rsidR="00976B6A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 xml:space="preserve">, </w:t>
      </w:r>
      <w:r w:rsidR="00976B6A" w:rsidRPr="004C274E">
        <w:rPr>
          <w:sz w:val="28"/>
          <w:szCs w:val="28"/>
        </w:rPr>
        <w:t xml:space="preserve">у сумі </w:t>
      </w:r>
      <w:r w:rsidR="00976B6A">
        <w:rPr>
          <w:sz w:val="28"/>
          <w:szCs w:val="28"/>
        </w:rPr>
        <w:t>одна тисяча</w:t>
      </w:r>
      <w:r w:rsidR="00976B6A" w:rsidRPr="004C274E">
        <w:rPr>
          <w:sz w:val="28"/>
          <w:szCs w:val="28"/>
        </w:rPr>
        <w:t xml:space="preserve"> гривень;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976B6A">
        <w:rPr>
          <w:sz w:val="28"/>
          <w:szCs w:val="28"/>
        </w:rPr>
        <w:t>. особі з інвалідністю загального захворювання першої групи Б</w:t>
      </w:r>
      <w:r w:rsidR="005A5277">
        <w:rPr>
          <w:sz w:val="28"/>
          <w:szCs w:val="28"/>
        </w:rPr>
        <w:t>.</w:t>
      </w:r>
      <w:r w:rsidR="00976B6A">
        <w:rPr>
          <w:sz w:val="28"/>
          <w:szCs w:val="28"/>
        </w:rPr>
        <w:t xml:space="preserve">, який проживає у </w:t>
      </w:r>
      <w:r w:rsidR="00E15A79">
        <w:rPr>
          <w:sz w:val="28"/>
          <w:szCs w:val="28"/>
        </w:rPr>
        <w:t>...</w:t>
      </w:r>
      <w:r w:rsidR="00976B6A">
        <w:rPr>
          <w:sz w:val="28"/>
          <w:szCs w:val="28"/>
        </w:rPr>
        <w:t>, с. Старий Кривин, у сумі одна тисяча гривень;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76B6A">
        <w:rPr>
          <w:sz w:val="28"/>
          <w:szCs w:val="28"/>
        </w:rPr>
        <w:t>. пенсіонерці А</w:t>
      </w:r>
      <w:r w:rsidR="00E15A79">
        <w:rPr>
          <w:sz w:val="28"/>
          <w:szCs w:val="28"/>
        </w:rPr>
        <w:t>.</w:t>
      </w:r>
      <w:r w:rsidR="00976B6A">
        <w:rPr>
          <w:sz w:val="28"/>
          <w:szCs w:val="28"/>
        </w:rPr>
        <w:t xml:space="preserve">, яка проживає у </w:t>
      </w:r>
      <w:r w:rsidR="00E15A79">
        <w:rPr>
          <w:sz w:val="28"/>
          <w:szCs w:val="28"/>
        </w:rPr>
        <w:t>...</w:t>
      </w:r>
      <w:r w:rsidR="00976B6A">
        <w:rPr>
          <w:sz w:val="28"/>
          <w:szCs w:val="28"/>
        </w:rPr>
        <w:t>, м. </w:t>
      </w:r>
      <w:proofErr w:type="spellStart"/>
      <w:r w:rsidR="00976B6A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>, у сумі одна тисяча гривень;</w:t>
      </w:r>
    </w:p>
    <w:p w:rsidR="00976B6A" w:rsidRDefault="00924F7F" w:rsidP="00976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76B6A">
        <w:rPr>
          <w:sz w:val="28"/>
          <w:szCs w:val="28"/>
        </w:rPr>
        <w:t>. пенсіонерці Ш</w:t>
      </w:r>
      <w:r w:rsidR="00E15A79">
        <w:rPr>
          <w:sz w:val="28"/>
          <w:szCs w:val="28"/>
        </w:rPr>
        <w:t>.</w:t>
      </w:r>
      <w:r w:rsidR="005A14CB">
        <w:rPr>
          <w:sz w:val="28"/>
          <w:szCs w:val="28"/>
        </w:rPr>
        <w:t xml:space="preserve">, яка проживає у </w:t>
      </w:r>
      <w:r w:rsidR="00E15A79">
        <w:rPr>
          <w:sz w:val="28"/>
          <w:szCs w:val="28"/>
        </w:rPr>
        <w:t>...</w:t>
      </w:r>
      <w:r w:rsidR="00976B6A">
        <w:rPr>
          <w:sz w:val="28"/>
          <w:szCs w:val="28"/>
        </w:rPr>
        <w:t>, м. </w:t>
      </w:r>
      <w:proofErr w:type="spellStart"/>
      <w:r w:rsidR="00976B6A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 xml:space="preserve">, </w:t>
      </w:r>
      <w:r w:rsidR="00976B6A" w:rsidRPr="003248B3">
        <w:rPr>
          <w:sz w:val="28"/>
          <w:szCs w:val="28"/>
        </w:rPr>
        <w:t xml:space="preserve">у сумі </w:t>
      </w:r>
      <w:r w:rsidR="00976B6A">
        <w:rPr>
          <w:sz w:val="28"/>
          <w:szCs w:val="28"/>
        </w:rPr>
        <w:t>одна тисяча</w:t>
      </w:r>
      <w:r w:rsidR="00976B6A" w:rsidRPr="003248B3">
        <w:rPr>
          <w:sz w:val="28"/>
          <w:szCs w:val="28"/>
        </w:rPr>
        <w:t xml:space="preserve"> гривень;</w:t>
      </w:r>
    </w:p>
    <w:p w:rsidR="00976B6A" w:rsidRDefault="00976B6A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F7F">
        <w:rPr>
          <w:sz w:val="28"/>
          <w:szCs w:val="28"/>
        </w:rPr>
        <w:t>0</w:t>
      </w:r>
      <w:r>
        <w:rPr>
          <w:sz w:val="28"/>
          <w:szCs w:val="28"/>
        </w:rPr>
        <w:t>. учасниці війни, ветерану праці, одинокій пенсіонерці К</w:t>
      </w:r>
      <w:r w:rsidR="00E15A7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15A79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76B6A" w:rsidRDefault="00976B6A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F7F">
        <w:rPr>
          <w:sz w:val="28"/>
          <w:szCs w:val="28"/>
        </w:rPr>
        <w:t>1</w:t>
      </w:r>
      <w:r>
        <w:rPr>
          <w:sz w:val="28"/>
          <w:szCs w:val="28"/>
        </w:rPr>
        <w:t>. пенсіонерці Ц</w:t>
      </w:r>
      <w:r w:rsidR="00E15A79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15A79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6B6A">
        <w:rPr>
          <w:sz w:val="28"/>
          <w:szCs w:val="28"/>
        </w:rPr>
        <w:t>2. особі з інвалідністю загального захворювання третьої групи В</w:t>
      </w:r>
      <w:r w:rsidR="009743D1">
        <w:rPr>
          <w:sz w:val="28"/>
          <w:szCs w:val="28"/>
        </w:rPr>
        <w:t>.</w:t>
      </w:r>
      <w:r w:rsidR="00976B6A">
        <w:rPr>
          <w:sz w:val="28"/>
          <w:szCs w:val="28"/>
        </w:rPr>
        <w:t xml:space="preserve">, який проживає у </w:t>
      </w:r>
      <w:r w:rsidR="009743D1">
        <w:rPr>
          <w:sz w:val="28"/>
          <w:szCs w:val="28"/>
        </w:rPr>
        <w:t>...</w:t>
      </w:r>
      <w:r w:rsidR="00976B6A">
        <w:rPr>
          <w:sz w:val="28"/>
          <w:szCs w:val="28"/>
        </w:rPr>
        <w:t>, м. </w:t>
      </w:r>
      <w:proofErr w:type="spellStart"/>
      <w:r w:rsidR="00976B6A" w:rsidRPr="00B12641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>, у сумі одна тисяча</w:t>
      </w:r>
      <w:r w:rsidR="00976B6A" w:rsidRPr="003248B3">
        <w:rPr>
          <w:sz w:val="28"/>
          <w:szCs w:val="28"/>
        </w:rPr>
        <w:t xml:space="preserve"> гривень;</w:t>
      </w:r>
      <w:r w:rsidR="00976B6A" w:rsidRPr="00087BA8">
        <w:rPr>
          <w:sz w:val="28"/>
          <w:szCs w:val="28"/>
        </w:rPr>
        <w:t xml:space="preserve"> 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976B6A">
        <w:rPr>
          <w:sz w:val="28"/>
          <w:szCs w:val="28"/>
        </w:rPr>
        <w:t>. пенсіонеру К</w:t>
      </w:r>
      <w:r w:rsidR="009743D1">
        <w:rPr>
          <w:sz w:val="28"/>
          <w:szCs w:val="28"/>
        </w:rPr>
        <w:t>.</w:t>
      </w:r>
      <w:r w:rsidR="00976B6A">
        <w:rPr>
          <w:sz w:val="28"/>
          <w:szCs w:val="28"/>
        </w:rPr>
        <w:t xml:space="preserve">, який проживає у </w:t>
      </w:r>
      <w:r w:rsidR="009743D1">
        <w:rPr>
          <w:sz w:val="28"/>
          <w:szCs w:val="28"/>
        </w:rPr>
        <w:t>...</w:t>
      </w:r>
      <w:r w:rsidR="00976B6A">
        <w:rPr>
          <w:sz w:val="28"/>
          <w:szCs w:val="28"/>
        </w:rPr>
        <w:t>, м. </w:t>
      </w:r>
      <w:proofErr w:type="spellStart"/>
      <w:r w:rsidR="00976B6A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>, у сумі одна тисяча гривень;</w:t>
      </w:r>
    </w:p>
    <w:p w:rsidR="00976B6A" w:rsidRDefault="00924F7F" w:rsidP="0097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976B6A">
        <w:rPr>
          <w:sz w:val="28"/>
          <w:szCs w:val="28"/>
        </w:rPr>
        <w:t>. працівниці ОСББ «</w:t>
      </w:r>
      <w:proofErr w:type="spellStart"/>
      <w:r w:rsidR="00976B6A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>-Комфорт» Ш</w:t>
      </w:r>
      <w:r w:rsidR="009743D1">
        <w:rPr>
          <w:sz w:val="28"/>
          <w:szCs w:val="28"/>
        </w:rPr>
        <w:t>.</w:t>
      </w:r>
      <w:r w:rsidR="00976B6A" w:rsidRPr="004C274E">
        <w:rPr>
          <w:sz w:val="28"/>
          <w:szCs w:val="28"/>
        </w:rPr>
        <w:t>, як</w:t>
      </w:r>
      <w:r w:rsidR="00976B6A">
        <w:rPr>
          <w:sz w:val="28"/>
          <w:szCs w:val="28"/>
        </w:rPr>
        <w:t>а</w:t>
      </w:r>
      <w:r w:rsidR="00976B6A" w:rsidRPr="004C274E">
        <w:rPr>
          <w:sz w:val="28"/>
          <w:szCs w:val="28"/>
        </w:rPr>
        <w:t xml:space="preserve"> проживає у </w:t>
      </w:r>
      <w:r w:rsidR="009743D1">
        <w:rPr>
          <w:sz w:val="28"/>
          <w:szCs w:val="28"/>
        </w:rPr>
        <w:t>...</w:t>
      </w:r>
      <w:r w:rsidR="00976B6A">
        <w:rPr>
          <w:sz w:val="28"/>
          <w:szCs w:val="28"/>
        </w:rPr>
        <w:t>, м. </w:t>
      </w:r>
      <w:proofErr w:type="spellStart"/>
      <w:r w:rsidR="00976B6A" w:rsidRPr="00B12641">
        <w:rPr>
          <w:sz w:val="28"/>
          <w:szCs w:val="28"/>
        </w:rPr>
        <w:t>Нетішин</w:t>
      </w:r>
      <w:proofErr w:type="spellEnd"/>
      <w:r w:rsidR="00976B6A">
        <w:rPr>
          <w:sz w:val="28"/>
          <w:szCs w:val="28"/>
        </w:rPr>
        <w:t xml:space="preserve">, </w:t>
      </w:r>
      <w:r w:rsidR="00976B6A" w:rsidRPr="004C274E">
        <w:rPr>
          <w:sz w:val="28"/>
          <w:szCs w:val="28"/>
        </w:rPr>
        <w:t xml:space="preserve">у сумі </w:t>
      </w:r>
      <w:r w:rsidR="00976B6A">
        <w:rPr>
          <w:sz w:val="28"/>
          <w:szCs w:val="28"/>
        </w:rPr>
        <w:t>одна тисяча</w:t>
      </w:r>
      <w:r w:rsidR="00976B6A" w:rsidRPr="004C274E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гривень.</w:t>
      </w:r>
    </w:p>
    <w:p w:rsidR="00B73CF9" w:rsidRPr="003319B0" w:rsidRDefault="00B73CF9" w:rsidP="003319B0">
      <w:pPr>
        <w:jc w:val="both"/>
        <w:rPr>
          <w:sz w:val="28"/>
          <w:szCs w:val="28"/>
        </w:rPr>
      </w:pPr>
    </w:p>
    <w:p w:rsidR="00B720E4" w:rsidRPr="003319B0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2. Фінансовому управл</w:t>
      </w:r>
      <w:bookmarkStart w:id="0" w:name="_GoBack"/>
      <w:bookmarkEnd w:id="0"/>
      <w:r w:rsidRPr="003319B0">
        <w:rPr>
          <w:sz w:val="28"/>
          <w:szCs w:val="28"/>
        </w:rPr>
        <w:t>інню виконавчого комітету міської ради виділити кошти управлінню соціального захисту населення виконавчого комітету міської ради на виконання пункт</w:t>
      </w:r>
      <w:r w:rsidR="00924F7F">
        <w:rPr>
          <w:sz w:val="28"/>
          <w:szCs w:val="28"/>
        </w:rPr>
        <w:t>у 1.1.</w:t>
      </w:r>
      <w:r w:rsidRPr="003319B0">
        <w:rPr>
          <w:sz w:val="28"/>
          <w:szCs w:val="28"/>
        </w:rPr>
        <w:t xml:space="preserve">, </w:t>
      </w:r>
      <w:proofErr w:type="spellStart"/>
      <w:r w:rsidRPr="003319B0">
        <w:rPr>
          <w:sz w:val="28"/>
          <w:szCs w:val="28"/>
        </w:rPr>
        <w:t>Нетішинському</w:t>
      </w:r>
      <w:proofErr w:type="spellEnd"/>
      <w:r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</w:t>
      </w:r>
      <w:r w:rsidR="00924F7F">
        <w:rPr>
          <w:sz w:val="28"/>
          <w:szCs w:val="28"/>
        </w:rPr>
        <w:t xml:space="preserve"> на виконання пунктів 1.2. – 1.13</w:t>
      </w:r>
      <w:r w:rsidRPr="003319B0">
        <w:rPr>
          <w:sz w:val="28"/>
          <w:szCs w:val="28"/>
        </w:rPr>
        <w:t>. та виконавчому комітету місь</w:t>
      </w:r>
      <w:r w:rsidR="00924F7F">
        <w:rPr>
          <w:sz w:val="28"/>
          <w:szCs w:val="28"/>
        </w:rPr>
        <w:t>кої ради на виконання пункту 1.14</w:t>
      </w:r>
      <w:r w:rsidRPr="003319B0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3319B0">
        <w:rPr>
          <w:sz w:val="28"/>
          <w:szCs w:val="28"/>
        </w:rPr>
        <w:t>Нетішинської</w:t>
      </w:r>
      <w:proofErr w:type="spellEnd"/>
      <w:r w:rsidRPr="003319B0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319B0" w:rsidRPr="003319B0" w:rsidRDefault="003319B0" w:rsidP="003319B0">
      <w:pPr>
        <w:jc w:val="both"/>
        <w:rPr>
          <w:sz w:val="28"/>
          <w:szCs w:val="28"/>
        </w:rPr>
      </w:pPr>
    </w:p>
    <w:p w:rsidR="00B720E4" w:rsidRPr="003319B0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3319B0">
        <w:rPr>
          <w:sz w:val="28"/>
          <w:szCs w:val="28"/>
        </w:rPr>
        <w:t>Оцабрику</w:t>
      </w:r>
      <w:proofErr w:type="spellEnd"/>
      <w:r w:rsidRPr="003319B0">
        <w:rPr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</w:p>
    <w:p w:rsidR="003319B0" w:rsidRDefault="003319B0" w:rsidP="00B720E4">
      <w:pPr>
        <w:jc w:val="both"/>
        <w:rPr>
          <w:sz w:val="28"/>
          <w:szCs w:val="28"/>
        </w:rPr>
      </w:pPr>
    </w:p>
    <w:p w:rsidR="003319B0" w:rsidRDefault="003319B0" w:rsidP="00B720E4">
      <w:pPr>
        <w:jc w:val="both"/>
        <w:rPr>
          <w:sz w:val="28"/>
          <w:szCs w:val="28"/>
        </w:rPr>
      </w:pPr>
    </w:p>
    <w:p w:rsidR="003319B0" w:rsidRPr="003319B0" w:rsidRDefault="003319B0" w:rsidP="00B720E4">
      <w:pPr>
        <w:jc w:val="both"/>
        <w:rPr>
          <w:sz w:val="28"/>
          <w:szCs w:val="28"/>
        </w:rPr>
      </w:pPr>
    </w:p>
    <w:p w:rsidR="00B720E4" w:rsidRPr="003319B0" w:rsidRDefault="003319B0" w:rsidP="00B720E4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2C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p w:rsidR="003C6B92" w:rsidRPr="003319B0" w:rsidRDefault="003C6B92" w:rsidP="00B720E4">
      <w:pPr>
        <w:rPr>
          <w:sz w:val="28"/>
          <w:szCs w:val="28"/>
        </w:rPr>
      </w:pPr>
    </w:p>
    <w:sectPr w:rsidR="003C6B92" w:rsidRPr="003319B0" w:rsidSect="00976B6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3319B0"/>
    <w:rsid w:val="0033684E"/>
    <w:rsid w:val="003C6B92"/>
    <w:rsid w:val="003E4B19"/>
    <w:rsid w:val="0055585E"/>
    <w:rsid w:val="005A14CB"/>
    <w:rsid w:val="005A5277"/>
    <w:rsid w:val="006C3537"/>
    <w:rsid w:val="00881ABB"/>
    <w:rsid w:val="00924F7F"/>
    <w:rsid w:val="009743D1"/>
    <w:rsid w:val="00976B6A"/>
    <w:rsid w:val="00B720E4"/>
    <w:rsid w:val="00B73CF9"/>
    <w:rsid w:val="00C125A7"/>
    <w:rsid w:val="00C72E6C"/>
    <w:rsid w:val="00E15A79"/>
    <w:rsid w:val="00E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65AE91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2021-04-07T13:11:00Z</cp:lastPrinted>
  <dcterms:created xsi:type="dcterms:W3CDTF">2021-03-10T08:15:00Z</dcterms:created>
  <dcterms:modified xsi:type="dcterms:W3CDTF">2021-05-06T11:28:00Z</dcterms:modified>
</cp:coreProperties>
</file>